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C3" w:rsidRDefault="008D39C3"/>
    <w:p w:rsidR="00211A3F" w:rsidRDefault="00211A3F"/>
    <w:p w:rsidR="00211A3F" w:rsidRDefault="00211A3F" w:rsidP="00211A3F">
      <w:pPr>
        <w:rPr>
          <w:color w:val="5B9BD5"/>
        </w:rPr>
      </w:pPr>
    </w:p>
    <w:p w:rsidR="00211A3F" w:rsidRDefault="00211A3F" w:rsidP="00211A3F">
      <w:pPr>
        <w:spacing w:line="259" w:lineRule="auto"/>
        <w:rPr>
          <w:rFonts w:ascii="Arial" w:hAnsi="Arial" w:cstheme="minorBidi"/>
          <w:sz w:val="32"/>
        </w:rPr>
      </w:pPr>
    </w:p>
    <w:p w:rsidR="00211A3F" w:rsidRPr="00211A3F" w:rsidRDefault="003A2C54" w:rsidP="00211A3F">
      <w:pPr>
        <w:spacing w:line="259" w:lineRule="auto"/>
        <w:rPr>
          <w:rFonts w:ascii="Arial" w:hAnsi="Arial" w:cstheme="minorBidi"/>
          <w:sz w:val="32"/>
        </w:rPr>
      </w:pPr>
      <w:r>
        <w:rPr>
          <w:rFonts w:ascii="Arial" w:hAnsi="Arial" w:cstheme="minorBidi"/>
          <w:sz w:val="32"/>
        </w:rPr>
        <w:t>PRESS RELEASE</w:t>
      </w:r>
    </w:p>
    <w:p w:rsidR="00211A3F" w:rsidRPr="00211A3F" w:rsidRDefault="00211A3F" w:rsidP="00211A3F">
      <w:pPr>
        <w:spacing w:line="259" w:lineRule="auto"/>
        <w:rPr>
          <w:rFonts w:ascii="Arial" w:hAnsi="Arial" w:cstheme="minorBidi"/>
        </w:rPr>
      </w:pPr>
    </w:p>
    <w:p w:rsidR="00211A3F" w:rsidRDefault="00211A3F" w:rsidP="00211A3F">
      <w:pPr>
        <w:spacing w:line="259" w:lineRule="auto"/>
        <w:rPr>
          <w:rFonts w:ascii="Arial" w:hAnsi="Arial" w:cstheme="minorBidi"/>
          <w:sz w:val="18"/>
          <w:szCs w:val="18"/>
        </w:rPr>
      </w:pPr>
    </w:p>
    <w:p w:rsidR="00211A3F" w:rsidRPr="008C0A96" w:rsidRDefault="00211A3F" w:rsidP="00211A3F">
      <w:pPr>
        <w:spacing w:line="259" w:lineRule="auto"/>
        <w:rPr>
          <w:rFonts w:ascii="Arial" w:hAnsi="Arial" w:cstheme="minorBidi"/>
          <w:sz w:val="18"/>
          <w:szCs w:val="18"/>
          <w:lang w:val="en-US"/>
        </w:rPr>
      </w:pPr>
      <w:r w:rsidRPr="008C0A96">
        <w:rPr>
          <w:rFonts w:ascii="Arial" w:hAnsi="Arial" w:cstheme="minorBidi"/>
          <w:sz w:val="18"/>
          <w:szCs w:val="18"/>
          <w:lang w:val="en-US"/>
        </w:rPr>
        <w:t xml:space="preserve">Coburg, </w:t>
      </w:r>
      <w:r w:rsidR="003A2C54" w:rsidRPr="008C0A96">
        <w:rPr>
          <w:rFonts w:ascii="Arial" w:hAnsi="Arial" w:cstheme="minorBidi"/>
          <w:sz w:val="18"/>
          <w:szCs w:val="18"/>
          <w:lang w:val="en-US"/>
        </w:rPr>
        <w:t>Sept. 03, 2015</w:t>
      </w:r>
    </w:p>
    <w:p w:rsidR="00211A3F" w:rsidRPr="008C0A96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Pr="008C0A96" w:rsidRDefault="00211A3F" w:rsidP="00211A3F">
      <w:pPr>
        <w:spacing w:line="259" w:lineRule="auto"/>
        <w:rPr>
          <w:rFonts w:ascii="Arial" w:hAnsi="Arial" w:cstheme="minorBidi"/>
          <w:b/>
          <w:lang w:val="en-US"/>
        </w:rPr>
      </w:pPr>
    </w:p>
    <w:p w:rsidR="00211A3F" w:rsidRPr="008C0A96" w:rsidRDefault="00211A3F" w:rsidP="00211A3F">
      <w:pPr>
        <w:spacing w:line="259" w:lineRule="auto"/>
        <w:rPr>
          <w:rFonts w:ascii="Arial" w:hAnsi="Arial" w:cstheme="minorBidi"/>
          <w:b/>
          <w:lang w:val="en-US"/>
        </w:rPr>
      </w:pPr>
      <w:bookmarkStart w:id="0" w:name="_GoBack"/>
      <w:r w:rsidRPr="008C0A96">
        <w:rPr>
          <w:rFonts w:ascii="Arial" w:hAnsi="Arial" w:cstheme="minorBidi"/>
          <w:b/>
          <w:lang w:val="en-US"/>
        </w:rPr>
        <w:t xml:space="preserve">TAURUS </w:t>
      </w:r>
      <w:r w:rsidR="00B22827">
        <w:rPr>
          <w:rFonts w:ascii="Arial" w:hAnsi="Arial" w:cstheme="minorBidi"/>
          <w:b/>
          <w:lang w:val="en-US"/>
        </w:rPr>
        <w:t>penetrates</w:t>
      </w:r>
      <w:r w:rsidR="008C0A96" w:rsidRPr="008C0A96">
        <w:rPr>
          <w:rFonts w:ascii="Arial" w:hAnsi="Arial" w:cstheme="minorBidi"/>
          <w:b/>
          <w:lang w:val="en-US"/>
        </w:rPr>
        <w:t xml:space="preserve"> the market</w:t>
      </w:r>
    </w:p>
    <w:bookmarkEnd w:id="0"/>
    <w:p w:rsidR="00211A3F" w:rsidRPr="008C0A96" w:rsidRDefault="00211A3F" w:rsidP="00211A3F">
      <w:pPr>
        <w:spacing w:line="259" w:lineRule="auto"/>
        <w:rPr>
          <w:rFonts w:ascii="Arial" w:hAnsi="Arial" w:cstheme="minorBidi"/>
          <w:b/>
          <w:lang w:val="en-US"/>
        </w:rPr>
      </w:pPr>
    </w:p>
    <w:p w:rsidR="00211A3F" w:rsidRPr="0070072E" w:rsidRDefault="008C0A96" w:rsidP="00211A3F">
      <w:pPr>
        <w:spacing w:line="259" w:lineRule="auto"/>
        <w:rPr>
          <w:rFonts w:ascii="Arial" w:hAnsi="Arial" w:cstheme="minorBidi"/>
          <w:lang w:val="en-US"/>
        </w:rPr>
      </w:pPr>
      <w:r w:rsidRPr="008C0A96">
        <w:rPr>
          <w:rFonts w:ascii="Arial" w:hAnsi="Arial" w:cstheme="minorBidi"/>
          <w:lang w:val="en-US"/>
        </w:rPr>
        <w:t>Even before its official launch in November</w:t>
      </w:r>
      <w:r>
        <w:rPr>
          <w:rFonts w:ascii="Arial" w:hAnsi="Arial" w:cstheme="minorBidi"/>
          <w:lang w:val="en-US"/>
        </w:rPr>
        <w:t>,</w:t>
      </w:r>
      <w:r w:rsidRPr="008C0A96">
        <w:rPr>
          <w:rFonts w:ascii="Arial" w:hAnsi="Arial" w:cstheme="minorBidi"/>
          <w:lang w:val="en-US"/>
        </w:rPr>
        <w:t xml:space="preserve"> the first series machine of WALDRICH </w:t>
      </w:r>
      <w:r>
        <w:rPr>
          <w:rFonts w:ascii="Arial" w:hAnsi="Arial" w:cstheme="minorBidi"/>
          <w:lang w:val="en-US"/>
        </w:rPr>
        <w:t>C</w:t>
      </w:r>
      <w:r w:rsidRPr="008C0A96">
        <w:rPr>
          <w:rFonts w:ascii="Arial" w:hAnsi="Arial" w:cstheme="minorBidi"/>
          <w:lang w:val="en-US"/>
        </w:rPr>
        <w:t xml:space="preserve">OBURG </w:t>
      </w:r>
      <w:r>
        <w:rPr>
          <w:rFonts w:ascii="Arial" w:hAnsi="Arial" w:cstheme="minorBidi"/>
          <w:lang w:val="en-US"/>
        </w:rPr>
        <w:t xml:space="preserve">TAURUS is </w:t>
      </w:r>
      <w:r w:rsidR="008A7AE1">
        <w:rPr>
          <w:rFonts w:ascii="Arial" w:hAnsi="Arial" w:cstheme="minorBidi"/>
          <w:lang w:val="en-US"/>
        </w:rPr>
        <w:t>increasing</w:t>
      </w:r>
      <w:r w:rsidR="0070072E">
        <w:rPr>
          <w:rFonts w:ascii="Arial" w:hAnsi="Arial" w:cstheme="minorBidi"/>
          <w:lang w:val="en-US"/>
        </w:rPr>
        <w:t xml:space="preserve"> its popularity</w:t>
      </w:r>
      <w:r>
        <w:rPr>
          <w:rFonts w:ascii="Arial" w:hAnsi="Arial" w:cstheme="minorBidi"/>
          <w:lang w:val="en-US"/>
        </w:rPr>
        <w:t xml:space="preserve">. </w:t>
      </w:r>
      <w:r w:rsidR="0070072E" w:rsidRPr="0070072E">
        <w:rPr>
          <w:rFonts w:ascii="Arial" w:hAnsi="Arial" w:cstheme="minorBidi"/>
          <w:lang w:val="en-US"/>
        </w:rPr>
        <w:t>The first TA</w:t>
      </w:r>
      <w:r w:rsidR="00FD638C">
        <w:rPr>
          <w:rFonts w:ascii="Arial" w:hAnsi="Arial" w:cstheme="minorBidi"/>
          <w:lang w:val="en-US"/>
        </w:rPr>
        <w:t>URUS machines will be operated</w:t>
      </w:r>
      <w:r w:rsidR="0070072E" w:rsidRPr="0070072E">
        <w:rPr>
          <w:rFonts w:ascii="Arial" w:hAnsi="Arial" w:cstheme="minorBidi"/>
          <w:lang w:val="en-US"/>
        </w:rPr>
        <w:t xml:space="preserve"> in </w:t>
      </w:r>
      <w:r w:rsidR="0070072E">
        <w:rPr>
          <w:rFonts w:ascii="Arial" w:hAnsi="Arial" w:cstheme="minorBidi"/>
          <w:lang w:val="en-US"/>
        </w:rPr>
        <w:t>the</w:t>
      </w:r>
      <w:r w:rsidR="00211A3F" w:rsidRPr="0070072E">
        <w:rPr>
          <w:rFonts w:ascii="Arial" w:hAnsi="Arial" w:cstheme="minorBidi"/>
          <w:lang w:val="en-US"/>
        </w:rPr>
        <w:t xml:space="preserve"> </w:t>
      </w:r>
      <w:r w:rsidR="0070072E" w:rsidRPr="0070072E">
        <w:rPr>
          <w:rFonts w:ascii="Arial" w:hAnsi="Arial" w:cstheme="minorBidi"/>
          <w:lang w:val="en-US"/>
        </w:rPr>
        <w:t>region</w:t>
      </w:r>
      <w:r w:rsidR="0070072E">
        <w:rPr>
          <w:rFonts w:ascii="Arial" w:hAnsi="Arial" w:cstheme="minorBidi"/>
          <w:lang w:val="en-US"/>
        </w:rPr>
        <w:t>s</w:t>
      </w:r>
      <w:r w:rsidR="00BA1D70">
        <w:rPr>
          <w:rFonts w:ascii="Arial" w:hAnsi="Arial" w:cstheme="minorBidi"/>
          <w:lang w:val="en-US"/>
        </w:rPr>
        <w:t xml:space="preserve"> of Lower-</w:t>
      </w:r>
      <w:r w:rsidR="0070072E" w:rsidRPr="0070072E">
        <w:rPr>
          <w:rFonts w:ascii="Arial" w:hAnsi="Arial" w:cstheme="minorBidi"/>
          <w:lang w:val="en-US"/>
        </w:rPr>
        <w:t>Saxonie</w:t>
      </w:r>
      <w:r w:rsidR="0070072E">
        <w:rPr>
          <w:rFonts w:ascii="Arial" w:hAnsi="Arial" w:cstheme="minorBidi"/>
          <w:lang w:val="en-US"/>
        </w:rPr>
        <w:t xml:space="preserve"> a</w:t>
      </w:r>
      <w:r w:rsidR="00211A3F" w:rsidRPr="0070072E">
        <w:rPr>
          <w:rFonts w:ascii="Arial" w:hAnsi="Arial" w:cstheme="minorBidi"/>
          <w:lang w:val="en-US"/>
        </w:rPr>
        <w:t xml:space="preserve">nd </w:t>
      </w:r>
      <w:r w:rsidR="0070072E" w:rsidRPr="0070072E">
        <w:rPr>
          <w:rFonts w:ascii="Arial" w:hAnsi="Arial" w:cstheme="minorBidi"/>
          <w:lang w:val="en-US"/>
        </w:rPr>
        <w:t>North-R</w:t>
      </w:r>
      <w:r w:rsidR="0070072E">
        <w:rPr>
          <w:rFonts w:ascii="Arial" w:hAnsi="Arial" w:cstheme="minorBidi"/>
          <w:lang w:val="en-US"/>
        </w:rPr>
        <w:t>hine-Westphalia</w:t>
      </w:r>
      <w:r w:rsidR="00FD638C">
        <w:rPr>
          <w:rFonts w:ascii="Arial" w:hAnsi="Arial" w:cstheme="minorBidi"/>
          <w:lang w:val="en-US"/>
        </w:rPr>
        <w:t xml:space="preserve"> in Germany</w:t>
      </w:r>
      <w:r w:rsidR="0070072E" w:rsidRPr="0070072E">
        <w:rPr>
          <w:rFonts w:ascii="Arial" w:hAnsi="Arial" w:cstheme="minorBidi"/>
          <w:lang w:val="en-US"/>
        </w:rPr>
        <w:t xml:space="preserve">. Another one </w:t>
      </w:r>
      <w:r w:rsidR="00FD638C">
        <w:rPr>
          <w:rFonts w:ascii="Arial" w:hAnsi="Arial" w:cstheme="minorBidi"/>
          <w:lang w:val="en-US"/>
        </w:rPr>
        <w:t>was</w:t>
      </w:r>
      <w:r w:rsidR="0070072E" w:rsidRPr="0070072E">
        <w:rPr>
          <w:rFonts w:ascii="Arial" w:hAnsi="Arial" w:cstheme="minorBidi"/>
          <w:lang w:val="en-US"/>
        </w:rPr>
        <w:t xml:space="preserve"> ordered by a</w:t>
      </w:r>
      <w:r w:rsidR="002055DA">
        <w:rPr>
          <w:rFonts w:ascii="Arial" w:hAnsi="Arial" w:cstheme="minorBidi"/>
          <w:lang w:val="en-US"/>
        </w:rPr>
        <w:t>n</w:t>
      </w:r>
      <w:r w:rsidR="0070072E" w:rsidRPr="0070072E">
        <w:rPr>
          <w:rFonts w:ascii="Arial" w:hAnsi="Arial" w:cstheme="minorBidi"/>
          <w:lang w:val="en-US"/>
        </w:rPr>
        <w:t xml:space="preserve"> </w:t>
      </w:r>
      <w:r w:rsidR="0007102B">
        <w:rPr>
          <w:rFonts w:ascii="Arial" w:hAnsi="Arial" w:cstheme="minorBidi"/>
          <w:lang w:val="en-US"/>
        </w:rPr>
        <w:t>Indian customer</w:t>
      </w:r>
      <w:r w:rsidR="0070072E" w:rsidRPr="0070072E">
        <w:rPr>
          <w:rFonts w:ascii="Arial" w:hAnsi="Arial" w:cstheme="minorBidi"/>
          <w:lang w:val="en-US"/>
        </w:rPr>
        <w:t>.</w:t>
      </w:r>
    </w:p>
    <w:p w:rsidR="00211A3F" w:rsidRPr="0070072E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Default="0070072E" w:rsidP="00211A3F">
      <w:pPr>
        <w:spacing w:line="259" w:lineRule="auto"/>
        <w:rPr>
          <w:rFonts w:ascii="Arial" w:hAnsi="Arial" w:cstheme="minorBidi"/>
        </w:rPr>
      </w:pPr>
      <w:r w:rsidRPr="006E6081">
        <w:rPr>
          <w:rFonts w:ascii="Arial" w:hAnsi="Arial" w:cstheme="minorBidi"/>
          <w:lang w:val="en-US"/>
        </w:rPr>
        <w:t>CEO</w:t>
      </w:r>
      <w:r w:rsidR="00FD638C">
        <w:rPr>
          <w:rFonts w:ascii="Arial" w:hAnsi="Arial" w:cstheme="minorBidi"/>
          <w:lang w:val="en-US"/>
        </w:rPr>
        <w:t>,</w:t>
      </w:r>
      <w:r w:rsidR="00211A3F" w:rsidRPr="006E6081">
        <w:rPr>
          <w:rFonts w:ascii="Arial" w:hAnsi="Arial" w:cstheme="minorBidi"/>
          <w:lang w:val="en-US"/>
        </w:rPr>
        <w:t xml:space="preserve"> Hubert Becker </w:t>
      </w:r>
      <w:r w:rsidRPr="006E6081">
        <w:rPr>
          <w:rFonts w:ascii="Arial" w:hAnsi="Arial" w:cstheme="minorBidi"/>
          <w:lang w:val="en-US"/>
        </w:rPr>
        <w:t xml:space="preserve">feels confirmed </w:t>
      </w:r>
      <w:r w:rsidR="00FD638C">
        <w:rPr>
          <w:rFonts w:ascii="Arial" w:hAnsi="Arial" w:cstheme="minorBidi"/>
          <w:lang w:val="en-US"/>
        </w:rPr>
        <w:t>when he</w:t>
      </w:r>
      <w:r w:rsidR="00FD3646">
        <w:rPr>
          <w:rFonts w:ascii="Arial" w:hAnsi="Arial" w:cstheme="minorBidi"/>
          <w:lang w:val="en-US"/>
        </w:rPr>
        <w:t xml:space="preserve"> says</w:t>
      </w:r>
      <w:r w:rsidR="00211A3F" w:rsidRPr="006E6081">
        <w:rPr>
          <w:rFonts w:ascii="Arial" w:hAnsi="Arial" w:cstheme="minorBidi"/>
          <w:lang w:val="en-US"/>
        </w:rPr>
        <w:t xml:space="preserve"> </w:t>
      </w:r>
      <w:r w:rsidR="00FD638C">
        <w:rPr>
          <w:rFonts w:ascii="Arial" w:hAnsi="Arial" w:cstheme="minorBidi"/>
          <w:lang w:val="en-US"/>
        </w:rPr>
        <w:t>‘</w:t>
      </w:r>
      <w:r w:rsidR="00FD3646">
        <w:rPr>
          <w:rFonts w:ascii="Arial" w:hAnsi="Arial" w:cstheme="minorBidi"/>
          <w:lang w:val="en-US"/>
        </w:rPr>
        <w:t>we made the right</w:t>
      </w:r>
      <w:r w:rsidR="00211A3F" w:rsidRPr="00FD3646">
        <w:rPr>
          <w:rFonts w:ascii="Arial" w:hAnsi="Arial" w:cstheme="minorBidi"/>
          <w:lang w:val="en-US"/>
        </w:rPr>
        <w:t xml:space="preserve"> </w:t>
      </w:r>
      <w:r w:rsidR="00FD3646">
        <w:rPr>
          <w:rFonts w:ascii="Arial" w:hAnsi="Arial" w:cstheme="minorBidi"/>
          <w:lang w:val="en-US"/>
        </w:rPr>
        <w:t>decision</w:t>
      </w:r>
      <w:r w:rsidR="006E6081" w:rsidRPr="00FD3646">
        <w:rPr>
          <w:rFonts w:ascii="Arial" w:hAnsi="Arial" w:cstheme="minorBidi"/>
          <w:lang w:val="en-US"/>
        </w:rPr>
        <w:t xml:space="preserve"> to </w:t>
      </w:r>
      <w:r w:rsidR="00FD3646" w:rsidRPr="00FD3646">
        <w:rPr>
          <w:rFonts w:ascii="Arial" w:hAnsi="Arial" w:cstheme="minorBidi"/>
          <w:lang w:val="en-US"/>
        </w:rPr>
        <w:t xml:space="preserve">launch a series machine </w:t>
      </w:r>
      <w:r w:rsidR="00211A3F" w:rsidRPr="00FD3646">
        <w:rPr>
          <w:rFonts w:ascii="Arial" w:hAnsi="Arial" w:cstheme="minorBidi"/>
          <w:lang w:val="en-US"/>
        </w:rPr>
        <w:t xml:space="preserve">made by WALDRICH Coburg. </w:t>
      </w:r>
      <w:r w:rsidR="00FD638C">
        <w:rPr>
          <w:rFonts w:ascii="Arial" w:hAnsi="Arial" w:cstheme="minorBidi"/>
          <w:lang w:val="en-US"/>
        </w:rPr>
        <w:t>In these days of high</w:t>
      </w:r>
      <w:r w:rsidR="00FD3646">
        <w:rPr>
          <w:rFonts w:ascii="Arial" w:hAnsi="Arial" w:cstheme="minorBidi"/>
          <w:lang w:val="en-US"/>
        </w:rPr>
        <w:t xml:space="preserve"> competition </w:t>
      </w:r>
      <w:r w:rsidR="00FD638C">
        <w:rPr>
          <w:rFonts w:ascii="Arial" w:hAnsi="Arial" w:cstheme="minorBidi"/>
          <w:lang w:val="en-US"/>
        </w:rPr>
        <w:t>the machine</w:t>
      </w:r>
      <w:r w:rsidR="00FD3646">
        <w:rPr>
          <w:rFonts w:ascii="Arial" w:hAnsi="Arial" w:cstheme="minorBidi"/>
          <w:lang w:val="en-US"/>
        </w:rPr>
        <w:t xml:space="preserve"> is a </w:t>
      </w:r>
      <w:r w:rsidR="00EC103D">
        <w:rPr>
          <w:rFonts w:ascii="Arial" w:hAnsi="Arial" w:cstheme="minorBidi"/>
          <w:lang w:val="en-US"/>
        </w:rPr>
        <w:t>useful complement</w:t>
      </w:r>
      <w:r w:rsidR="00FD3646">
        <w:rPr>
          <w:rFonts w:ascii="Arial" w:hAnsi="Arial" w:cstheme="minorBidi"/>
          <w:lang w:val="en-US"/>
        </w:rPr>
        <w:t xml:space="preserve"> of </w:t>
      </w:r>
      <w:r w:rsidR="00FD3646" w:rsidRPr="00FD3646">
        <w:rPr>
          <w:rFonts w:ascii="Arial" w:hAnsi="Arial" w:cstheme="minorBidi"/>
          <w:lang w:val="en-US"/>
        </w:rPr>
        <w:t xml:space="preserve">our </w:t>
      </w:r>
      <w:r w:rsidR="00FD3646">
        <w:rPr>
          <w:rFonts w:ascii="Arial" w:hAnsi="Arial" w:cstheme="minorBidi"/>
          <w:lang w:val="en-US"/>
        </w:rPr>
        <w:t>product</w:t>
      </w:r>
      <w:r w:rsidR="00FD3646" w:rsidRPr="00FD3646">
        <w:rPr>
          <w:rFonts w:ascii="Arial" w:hAnsi="Arial" w:cstheme="minorBidi"/>
          <w:lang w:val="en-US"/>
        </w:rPr>
        <w:t xml:space="preserve"> p</w:t>
      </w:r>
      <w:r w:rsidR="00211A3F" w:rsidRPr="00FD3646">
        <w:rPr>
          <w:rFonts w:ascii="Arial" w:hAnsi="Arial" w:cstheme="minorBidi"/>
          <w:lang w:val="en-US"/>
        </w:rPr>
        <w:t xml:space="preserve">ortfolio. </w:t>
      </w:r>
      <w:r w:rsidR="00EC103D">
        <w:rPr>
          <w:rFonts w:ascii="Arial" w:hAnsi="Arial" w:cstheme="minorBidi"/>
        </w:rPr>
        <w:t xml:space="preserve">The </w:t>
      </w:r>
      <w:r w:rsidR="003529DA">
        <w:rPr>
          <w:rFonts w:ascii="Arial" w:hAnsi="Arial" w:cstheme="minorBidi"/>
        </w:rPr>
        <w:t>order receipts</w:t>
      </w:r>
      <w:r w:rsidR="00EC103D">
        <w:rPr>
          <w:rFonts w:ascii="Arial" w:hAnsi="Arial" w:cstheme="minorBidi"/>
        </w:rPr>
        <w:t xml:space="preserve"> </w:t>
      </w:r>
      <w:r w:rsidR="00FD638C">
        <w:rPr>
          <w:rFonts w:ascii="Arial" w:hAnsi="Arial" w:cstheme="minorBidi"/>
        </w:rPr>
        <w:t>show</w:t>
      </w:r>
      <w:r w:rsidR="00EC103D">
        <w:rPr>
          <w:rFonts w:ascii="Arial" w:hAnsi="Arial" w:cstheme="minorBidi"/>
        </w:rPr>
        <w:t xml:space="preserve"> this and </w:t>
      </w:r>
      <w:r w:rsidR="00FD638C">
        <w:rPr>
          <w:rFonts w:ascii="Arial" w:hAnsi="Arial" w:cstheme="minorBidi"/>
        </w:rPr>
        <w:t>encourage us!‘</w:t>
      </w:r>
    </w:p>
    <w:p w:rsidR="00FD638C" w:rsidRPr="00211A3F" w:rsidRDefault="00FD638C" w:rsidP="00211A3F">
      <w:pPr>
        <w:spacing w:line="259" w:lineRule="auto"/>
        <w:rPr>
          <w:rFonts w:ascii="Arial" w:hAnsi="Arial" w:cstheme="minorBidi"/>
        </w:rPr>
      </w:pPr>
    </w:p>
    <w:p w:rsidR="00211A3F" w:rsidRPr="00165860" w:rsidRDefault="0037137C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>‘</w:t>
      </w:r>
      <w:r w:rsidR="00211A3F" w:rsidRPr="00165860">
        <w:rPr>
          <w:rFonts w:ascii="Arial" w:hAnsi="Arial" w:cstheme="minorBidi"/>
          <w:lang w:val="en-US"/>
        </w:rPr>
        <w:t xml:space="preserve">TAURUS </w:t>
      </w:r>
      <w:r w:rsidR="00BA1D70" w:rsidRPr="00165860">
        <w:rPr>
          <w:rFonts w:ascii="Arial" w:hAnsi="Arial" w:cstheme="minorBidi"/>
          <w:lang w:val="en-US"/>
        </w:rPr>
        <w:t xml:space="preserve">will </w:t>
      </w:r>
      <w:r w:rsidR="00165860" w:rsidRPr="00165860">
        <w:rPr>
          <w:rFonts w:ascii="Arial" w:hAnsi="Arial" w:cstheme="minorBidi"/>
          <w:lang w:val="en-US"/>
        </w:rPr>
        <w:t xml:space="preserve">be a further proof </w:t>
      </w:r>
      <w:r w:rsidR="00FD638C">
        <w:rPr>
          <w:rFonts w:ascii="Arial" w:hAnsi="Arial" w:cstheme="minorBidi"/>
          <w:lang w:val="en-US"/>
        </w:rPr>
        <w:t>of</w:t>
      </w:r>
      <w:r w:rsidR="00165860" w:rsidRPr="00165860">
        <w:rPr>
          <w:rFonts w:ascii="Arial" w:hAnsi="Arial" w:cstheme="minorBidi"/>
          <w:lang w:val="en-US"/>
        </w:rPr>
        <w:t xml:space="preserve"> our quality</w:t>
      </w:r>
      <w:r w:rsidR="00BA1D70" w:rsidRPr="00165860">
        <w:rPr>
          <w:rFonts w:ascii="Arial" w:hAnsi="Arial" w:cstheme="minorBidi"/>
          <w:lang w:val="en-US"/>
        </w:rPr>
        <w:t xml:space="preserve"> </w:t>
      </w:r>
      <w:r>
        <w:rPr>
          <w:rFonts w:ascii="Arial" w:hAnsi="Arial" w:cstheme="minorBidi"/>
          <w:lang w:val="en-US"/>
        </w:rPr>
        <w:t>in</w:t>
      </w:r>
      <w:r w:rsidR="00BA1D70" w:rsidRPr="00165860">
        <w:rPr>
          <w:rFonts w:ascii="Arial" w:hAnsi="Arial" w:cstheme="minorBidi"/>
          <w:lang w:val="en-US"/>
        </w:rPr>
        <w:t xml:space="preserve"> </w:t>
      </w:r>
      <w:r w:rsidR="00165860">
        <w:rPr>
          <w:rFonts w:ascii="Arial" w:hAnsi="Arial" w:cstheme="minorBidi"/>
          <w:lang w:val="en-US"/>
        </w:rPr>
        <w:t xml:space="preserve">a broad </w:t>
      </w:r>
      <w:r w:rsidR="004E089D">
        <w:rPr>
          <w:rFonts w:ascii="Arial" w:hAnsi="Arial" w:cstheme="minorBidi"/>
          <w:lang w:val="en-US"/>
        </w:rPr>
        <w:t xml:space="preserve">and international </w:t>
      </w:r>
      <w:r w:rsidR="00D82AA4">
        <w:rPr>
          <w:rFonts w:ascii="Arial" w:hAnsi="Arial" w:cstheme="minorBidi"/>
          <w:lang w:val="en-US"/>
        </w:rPr>
        <w:t xml:space="preserve">application </w:t>
      </w:r>
      <w:r w:rsidR="00165860">
        <w:rPr>
          <w:rFonts w:ascii="Arial" w:hAnsi="Arial" w:cstheme="minorBidi"/>
          <w:lang w:val="en-US"/>
        </w:rPr>
        <w:t>market</w:t>
      </w:r>
      <w:r>
        <w:rPr>
          <w:rFonts w:ascii="Arial" w:hAnsi="Arial" w:cstheme="minorBidi"/>
          <w:lang w:val="en-US"/>
        </w:rPr>
        <w:t>’</w:t>
      </w:r>
      <w:r w:rsidR="00165860">
        <w:rPr>
          <w:rFonts w:ascii="Arial" w:hAnsi="Arial" w:cstheme="minorBidi"/>
          <w:lang w:val="en-US"/>
        </w:rPr>
        <w:t xml:space="preserve"> </w:t>
      </w:r>
      <w:r w:rsidR="00211A3F" w:rsidRPr="00165860">
        <w:rPr>
          <w:rFonts w:ascii="Arial" w:hAnsi="Arial" w:cstheme="minorBidi"/>
          <w:lang w:val="en-US"/>
        </w:rPr>
        <w:t xml:space="preserve">Matthias Fleischer, </w:t>
      </w:r>
      <w:r w:rsidR="00165860">
        <w:rPr>
          <w:rFonts w:ascii="Arial" w:hAnsi="Arial" w:cstheme="minorBidi"/>
          <w:lang w:val="en-US"/>
        </w:rPr>
        <w:t>Sales Director at WALDRICH COBURG</w:t>
      </w:r>
      <w:r w:rsidR="004E089D">
        <w:rPr>
          <w:rFonts w:ascii="Arial" w:hAnsi="Arial" w:cstheme="minorBidi"/>
          <w:lang w:val="en-US"/>
        </w:rPr>
        <w:t>,</w:t>
      </w:r>
      <w:r>
        <w:rPr>
          <w:rFonts w:ascii="Arial" w:hAnsi="Arial" w:cstheme="minorBidi"/>
          <w:lang w:val="en-US"/>
        </w:rPr>
        <w:t xml:space="preserve"> is </w:t>
      </w:r>
      <w:r w:rsidR="004E089D">
        <w:rPr>
          <w:rFonts w:ascii="Arial" w:hAnsi="Arial" w:cstheme="minorBidi"/>
          <w:lang w:val="en-US"/>
        </w:rPr>
        <w:t>convinced</w:t>
      </w:r>
      <w:r w:rsidR="00211A3F" w:rsidRPr="00165860">
        <w:rPr>
          <w:rFonts w:ascii="Arial" w:hAnsi="Arial" w:cstheme="minorBidi"/>
          <w:lang w:val="en-US"/>
        </w:rPr>
        <w:t xml:space="preserve">. </w:t>
      </w:r>
    </w:p>
    <w:p w:rsidR="00211A3F" w:rsidRPr="00165860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Default="00FD638C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>One of the</w:t>
      </w:r>
      <w:r w:rsidR="0037137C" w:rsidRPr="0037137C">
        <w:rPr>
          <w:rFonts w:ascii="Arial" w:hAnsi="Arial" w:cstheme="minorBidi"/>
          <w:lang w:val="en-US"/>
        </w:rPr>
        <w:t xml:space="preserve"> customer</w:t>
      </w:r>
      <w:r>
        <w:rPr>
          <w:rFonts w:ascii="Arial" w:hAnsi="Arial" w:cstheme="minorBidi"/>
          <w:lang w:val="en-US"/>
        </w:rPr>
        <w:t>s</w:t>
      </w:r>
      <w:r w:rsidR="003351E2">
        <w:rPr>
          <w:rFonts w:ascii="Arial" w:hAnsi="Arial" w:cstheme="minorBidi"/>
          <w:lang w:val="en-US"/>
        </w:rPr>
        <w:t xml:space="preserve"> located</w:t>
      </w:r>
      <w:r w:rsidR="0037137C" w:rsidRPr="0037137C">
        <w:rPr>
          <w:rFonts w:ascii="Arial" w:hAnsi="Arial" w:cstheme="minorBidi"/>
          <w:lang w:val="en-US"/>
        </w:rPr>
        <w:t xml:space="preserve"> </w:t>
      </w:r>
      <w:r w:rsidR="0037137C">
        <w:rPr>
          <w:rFonts w:ascii="Arial" w:hAnsi="Arial" w:cstheme="minorBidi"/>
          <w:lang w:val="en-US"/>
        </w:rPr>
        <w:t>in</w:t>
      </w:r>
      <w:r w:rsidR="0037137C" w:rsidRPr="0037137C">
        <w:rPr>
          <w:rFonts w:ascii="Arial" w:hAnsi="Arial" w:cstheme="minorBidi"/>
          <w:lang w:val="en-US"/>
        </w:rPr>
        <w:t xml:space="preserve"> North-Rhine Westphalia is a specialist for forming technology</w:t>
      </w:r>
      <w:r w:rsidR="0037137C">
        <w:rPr>
          <w:rFonts w:ascii="Arial" w:hAnsi="Arial" w:cstheme="minorBidi"/>
          <w:lang w:val="en-US"/>
        </w:rPr>
        <w:t xml:space="preserve"> </w:t>
      </w:r>
      <w:r>
        <w:rPr>
          <w:rFonts w:ascii="Arial" w:hAnsi="Arial" w:cstheme="minorBidi"/>
          <w:lang w:val="en-US"/>
        </w:rPr>
        <w:t>with</w:t>
      </w:r>
      <w:r w:rsidR="0037137C">
        <w:rPr>
          <w:rFonts w:ascii="Arial" w:hAnsi="Arial" w:cstheme="minorBidi"/>
          <w:lang w:val="en-US"/>
        </w:rPr>
        <w:t xml:space="preserve"> innovat</w:t>
      </w:r>
      <w:r>
        <w:rPr>
          <w:rFonts w:ascii="Arial" w:hAnsi="Arial" w:cstheme="minorBidi"/>
          <w:lang w:val="en-US"/>
        </w:rPr>
        <w:t>ive</w:t>
      </w:r>
      <w:r w:rsidR="0037137C">
        <w:rPr>
          <w:rFonts w:ascii="Arial" w:hAnsi="Arial" w:cstheme="minorBidi"/>
          <w:lang w:val="en-US"/>
        </w:rPr>
        <w:t xml:space="preserve"> solutions for the machine tool industry</w:t>
      </w:r>
      <w:r w:rsidR="0037137C" w:rsidRPr="0037137C">
        <w:rPr>
          <w:rFonts w:ascii="Arial" w:hAnsi="Arial" w:cstheme="minorBidi"/>
          <w:lang w:val="en-US"/>
        </w:rPr>
        <w:t xml:space="preserve">. </w:t>
      </w:r>
      <w:r w:rsidR="0037137C" w:rsidRPr="00ED10A1">
        <w:rPr>
          <w:rFonts w:ascii="Arial" w:hAnsi="Arial" w:cstheme="minorBidi"/>
          <w:lang w:val="en-US"/>
        </w:rPr>
        <w:t xml:space="preserve">This is </w:t>
      </w:r>
      <w:r w:rsidR="003351E2">
        <w:rPr>
          <w:rFonts w:ascii="Arial" w:hAnsi="Arial" w:cstheme="minorBidi"/>
          <w:lang w:val="en-US"/>
        </w:rPr>
        <w:t xml:space="preserve">just </w:t>
      </w:r>
      <w:r w:rsidR="0037137C" w:rsidRPr="00ED10A1">
        <w:rPr>
          <w:rFonts w:ascii="Arial" w:hAnsi="Arial" w:cstheme="minorBidi"/>
          <w:lang w:val="en-US"/>
        </w:rPr>
        <w:t xml:space="preserve">the right </w:t>
      </w:r>
      <w:r w:rsidR="00D82AA4">
        <w:rPr>
          <w:rFonts w:ascii="Arial" w:hAnsi="Arial" w:cstheme="minorBidi"/>
          <w:lang w:val="en-US"/>
        </w:rPr>
        <w:t xml:space="preserve">application </w:t>
      </w:r>
      <w:r w:rsidR="0037137C" w:rsidRPr="00ED10A1">
        <w:rPr>
          <w:rFonts w:ascii="Arial" w:hAnsi="Arial" w:cstheme="minorBidi"/>
          <w:lang w:val="en-US"/>
        </w:rPr>
        <w:t xml:space="preserve">for our </w:t>
      </w:r>
      <w:r w:rsidR="0023470B">
        <w:rPr>
          <w:rFonts w:ascii="Arial" w:hAnsi="Arial" w:cstheme="minorBidi"/>
          <w:lang w:val="en-US"/>
        </w:rPr>
        <w:t xml:space="preserve">new </w:t>
      </w:r>
      <w:r w:rsidR="0037137C" w:rsidRPr="00ED10A1">
        <w:rPr>
          <w:rFonts w:ascii="Arial" w:hAnsi="Arial" w:cstheme="minorBidi"/>
          <w:lang w:val="en-US"/>
        </w:rPr>
        <w:t>series machine</w:t>
      </w:r>
      <w:r w:rsidR="0023470B">
        <w:rPr>
          <w:rFonts w:ascii="Arial" w:hAnsi="Arial" w:cstheme="minorBidi"/>
          <w:lang w:val="en-US"/>
        </w:rPr>
        <w:t>,</w:t>
      </w:r>
      <w:r w:rsidR="00067195">
        <w:rPr>
          <w:rFonts w:ascii="Arial" w:hAnsi="Arial" w:cstheme="minorBidi"/>
          <w:lang w:val="en-US"/>
        </w:rPr>
        <w:t xml:space="preserve"> m</w:t>
      </w:r>
      <w:r w:rsidR="00ED10A1">
        <w:rPr>
          <w:rFonts w:ascii="Arial" w:hAnsi="Arial" w:cstheme="minorBidi"/>
          <w:lang w:val="en-US"/>
        </w:rPr>
        <w:t>ade</w:t>
      </w:r>
      <w:r w:rsidR="00ED10A1" w:rsidRPr="00ED10A1">
        <w:rPr>
          <w:rFonts w:ascii="Arial" w:hAnsi="Arial" w:cstheme="minorBidi"/>
          <w:lang w:val="en-US"/>
        </w:rPr>
        <w:t xml:space="preserve"> in Coburg. </w:t>
      </w:r>
    </w:p>
    <w:p w:rsidR="00ED10A1" w:rsidRPr="0023470B" w:rsidRDefault="00ED10A1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Default="004E089D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 xml:space="preserve">The </w:t>
      </w:r>
      <w:r w:rsidR="00067195">
        <w:rPr>
          <w:rFonts w:ascii="Arial" w:hAnsi="Arial" w:cstheme="minorBidi"/>
          <w:lang w:val="en-US"/>
        </w:rPr>
        <w:t xml:space="preserve">company of the </w:t>
      </w:r>
      <w:r>
        <w:rPr>
          <w:rFonts w:ascii="Arial" w:hAnsi="Arial" w:cstheme="minorBidi"/>
          <w:lang w:val="en-US"/>
        </w:rPr>
        <w:t>Indian</w:t>
      </w:r>
      <w:r w:rsidR="00D82AA4">
        <w:rPr>
          <w:rFonts w:ascii="Arial" w:hAnsi="Arial" w:cstheme="minorBidi"/>
          <w:lang w:val="en-US"/>
        </w:rPr>
        <w:t xml:space="preserve"> </w:t>
      </w:r>
      <w:r w:rsidR="00D41309">
        <w:rPr>
          <w:rFonts w:ascii="Arial" w:hAnsi="Arial" w:cstheme="minorBidi"/>
          <w:lang w:val="en-US"/>
        </w:rPr>
        <w:t>buyer</w:t>
      </w:r>
      <w:r w:rsidR="00067195">
        <w:rPr>
          <w:rFonts w:ascii="Arial" w:hAnsi="Arial" w:cstheme="minorBidi"/>
          <w:lang w:val="en-US"/>
        </w:rPr>
        <w:t xml:space="preserve"> </w:t>
      </w:r>
      <w:r w:rsidR="00D82AA4">
        <w:rPr>
          <w:rFonts w:ascii="Arial" w:hAnsi="Arial" w:cstheme="minorBidi"/>
          <w:lang w:val="en-US"/>
        </w:rPr>
        <w:t xml:space="preserve">was established in 1978 and </w:t>
      </w:r>
      <w:r w:rsidR="00067195">
        <w:rPr>
          <w:rFonts w:ascii="Arial" w:hAnsi="Arial" w:cstheme="minorBidi"/>
          <w:lang w:val="en-US"/>
        </w:rPr>
        <w:t>is</w:t>
      </w:r>
      <w:r w:rsidR="00D82AA4">
        <w:rPr>
          <w:rFonts w:ascii="Arial" w:hAnsi="Arial" w:cstheme="minorBidi"/>
          <w:lang w:val="en-US"/>
        </w:rPr>
        <w:t xml:space="preserve"> one of the biggest suppliers of locomotive and rail</w:t>
      </w:r>
      <w:r w:rsidR="00EA4D46">
        <w:rPr>
          <w:rFonts w:ascii="Arial" w:hAnsi="Arial" w:cstheme="minorBidi"/>
          <w:lang w:val="en-US"/>
        </w:rPr>
        <w:t>way</w:t>
      </w:r>
      <w:r w:rsidR="00D82AA4">
        <w:rPr>
          <w:rFonts w:ascii="Arial" w:hAnsi="Arial" w:cstheme="minorBidi"/>
          <w:lang w:val="en-US"/>
        </w:rPr>
        <w:t xml:space="preserve"> </w:t>
      </w:r>
      <w:r w:rsidR="00EA4D46">
        <w:rPr>
          <w:rFonts w:ascii="Arial" w:hAnsi="Arial" w:cstheme="minorBidi"/>
          <w:lang w:val="en-US"/>
        </w:rPr>
        <w:t>equipment</w:t>
      </w:r>
      <w:r w:rsidR="00D82AA4">
        <w:rPr>
          <w:rFonts w:ascii="Arial" w:hAnsi="Arial" w:cstheme="minorBidi"/>
          <w:lang w:val="en-US"/>
        </w:rPr>
        <w:t xml:space="preserve">. </w:t>
      </w:r>
      <w:r w:rsidR="00EA4D46">
        <w:rPr>
          <w:rFonts w:ascii="Arial" w:hAnsi="Arial" w:cstheme="minorBidi"/>
          <w:lang w:val="en-US"/>
        </w:rPr>
        <w:t>The company operates</w:t>
      </w:r>
      <w:r w:rsidR="00D82AA4" w:rsidRPr="00D82AA4">
        <w:rPr>
          <w:rFonts w:ascii="Arial" w:hAnsi="Arial" w:cstheme="minorBidi"/>
          <w:lang w:val="en-US"/>
        </w:rPr>
        <w:t xml:space="preserve"> a </w:t>
      </w:r>
      <w:r w:rsidR="00EA4D46">
        <w:rPr>
          <w:rFonts w:ascii="Arial" w:hAnsi="Arial" w:cstheme="minorBidi"/>
          <w:lang w:val="en-US"/>
        </w:rPr>
        <w:t xml:space="preserve">modern </w:t>
      </w:r>
      <w:r w:rsidR="00D82AA4" w:rsidRPr="00D82AA4">
        <w:rPr>
          <w:rFonts w:ascii="Arial" w:hAnsi="Arial" w:cstheme="minorBidi"/>
          <w:lang w:val="en-US"/>
        </w:rPr>
        <w:t xml:space="preserve">R&amp;D center which is government-approved for scientific and industrial research. </w:t>
      </w:r>
      <w:r w:rsidR="00EA4D46">
        <w:rPr>
          <w:rFonts w:ascii="Arial" w:hAnsi="Arial" w:cstheme="minorBidi"/>
          <w:lang w:val="en-US"/>
        </w:rPr>
        <w:t>The</w:t>
      </w:r>
      <w:r w:rsidR="00D82AA4" w:rsidRPr="00D82AA4">
        <w:rPr>
          <w:rFonts w:ascii="Arial" w:hAnsi="Arial" w:cstheme="minorBidi"/>
          <w:lang w:val="en-US"/>
        </w:rPr>
        <w:t xml:space="preserve"> facilities are </w:t>
      </w:r>
      <w:r w:rsidR="00EA4D46">
        <w:rPr>
          <w:rFonts w:ascii="Arial" w:hAnsi="Arial" w:cstheme="minorBidi"/>
          <w:lang w:val="en-US"/>
        </w:rPr>
        <w:t>located</w:t>
      </w:r>
      <w:r w:rsidR="00D82AA4" w:rsidRPr="00D82AA4">
        <w:rPr>
          <w:rFonts w:ascii="Arial" w:hAnsi="Arial" w:cstheme="minorBidi"/>
          <w:lang w:val="en-US"/>
        </w:rPr>
        <w:t xml:space="preserve"> in the Northern Part of India (Haryana, Punjab and Chandigarh) with a </w:t>
      </w:r>
      <w:r w:rsidR="00D82AA4">
        <w:rPr>
          <w:rFonts w:ascii="Arial" w:hAnsi="Arial" w:cstheme="minorBidi"/>
          <w:lang w:val="en-US"/>
        </w:rPr>
        <w:t xml:space="preserve">covered space of 30,000 square meters. </w:t>
      </w:r>
      <w:r w:rsidR="00D82AA4" w:rsidRPr="00D82AA4">
        <w:rPr>
          <w:rFonts w:ascii="Arial" w:hAnsi="Arial" w:cstheme="minorBidi"/>
          <w:lang w:val="en-US"/>
        </w:rPr>
        <w:t xml:space="preserve"> </w:t>
      </w:r>
      <w:r w:rsidR="00EA4D46" w:rsidRPr="00EA4D46">
        <w:rPr>
          <w:rFonts w:ascii="Arial" w:hAnsi="Arial" w:cstheme="minorBidi"/>
          <w:lang w:val="en-US"/>
        </w:rPr>
        <w:t xml:space="preserve">Due to their state-of-the-art production </w:t>
      </w:r>
      <w:r w:rsidR="00EA4D46">
        <w:rPr>
          <w:rFonts w:ascii="Arial" w:hAnsi="Arial" w:cstheme="minorBidi"/>
          <w:lang w:val="en-US"/>
        </w:rPr>
        <w:t>site,</w:t>
      </w:r>
      <w:r w:rsidR="00EA4D46" w:rsidRPr="00EA4D46">
        <w:rPr>
          <w:rFonts w:ascii="Arial" w:hAnsi="Arial" w:cstheme="minorBidi"/>
          <w:lang w:val="en-US"/>
        </w:rPr>
        <w:t xml:space="preserve"> </w:t>
      </w:r>
      <w:r w:rsidR="00EA4D46">
        <w:rPr>
          <w:rFonts w:ascii="Arial" w:hAnsi="Arial" w:cstheme="minorBidi"/>
          <w:lang w:val="en-US"/>
        </w:rPr>
        <w:t xml:space="preserve">the </w:t>
      </w:r>
      <w:r w:rsidR="00EA4D46" w:rsidRPr="00EA4D46">
        <w:rPr>
          <w:rFonts w:ascii="Arial" w:hAnsi="Arial" w:cstheme="minorBidi"/>
          <w:lang w:val="en-US"/>
        </w:rPr>
        <w:t xml:space="preserve">well-equipped </w:t>
      </w:r>
      <w:r w:rsidR="00067195" w:rsidRPr="00EA4D46">
        <w:rPr>
          <w:rFonts w:ascii="Arial" w:hAnsi="Arial" w:cstheme="minorBidi"/>
          <w:lang w:val="en-US"/>
        </w:rPr>
        <w:t>metallurgical</w:t>
      </w:r>
      <w:r w:rsidR="00EA4D46" w:rsidRPr="00EA4D46">
        <w:rPr>
          <w:rFonts w:ascii="Arial" w:hAnsi="Arial" w:cstheme="minorBidi"/>
          <w:lang w:val="en-US"/>
        </w:rPr>
        <w:t xml:space="preserve"> laboratories</w:t>
      </w:r>
      <w:r w:rsidR="00EA4D46">
        <w:rPr>
          <w:rFonts w:ascii="Arial" w:hAnsi="Arial" w:cstheme="minorBidi"/>
          <w:lang w:val="en-US"/>
        </w:rPr>
        <w:t xml:space="preserve"> and their high-quality process analyses,</w:t>
      </w:r>
      <w:r w:rsidR="00EA4D46" w:rsidRPr="00EA4D46">
        <w:rPr>
          <w:rFonts w:ascii="Arial" w:hAnsi="Arial" w:cstheme="minorBidi"/>
          <w:lang w:val="en-US"/>
        </w:rPr>
        <w:t xml:space="preserve"> </w:t>
      </w:r>
      <w:r w:rsidR="00EA4D46">
        <w:rPr>
          <w:rFonts w:ascii="Arial" w:hAnsi="Arial" w:cstheme="minorBidi"/>
          <w:lang w:val="en-US"/>
        </w:rPr>
        <w:t>they are</w:t>
      </w:r>
      <w:r w:rsidR="00EA4D46" w:rsidRPr="00EA4D46">
        <w:rPr>
          <w:rFonts w:ascii="Arial" w:hAnsi="Arial" w:cstheme="minorBidi"/>
          <w:lang w:val="en-US"/>
        </w:rPr>
        <w:t xml:space="preserve"> </w:t>
      </w:r>
      <w:r w:rsidR="00EA4D46">
        <w:rPr>
          <w:rFonts w:ascii="Arial" w:hAnsi="Arial" w:cstheme="minorBidi"/>
          <w:lang w:val="en-US"/>
        </w:rPr>
        <w:t>among</w:t>
      </w:r>
      <w:r w:rsidR="00EA4D46" w:rsidRPr="00EA4D46">
        <w:rPr>
          <w:rFonts w:ascii="Arial" w:hAnsi="Arial" w:cstheme="minorBidi"/>
          <w:lang w:val="en-US"/>
        </w:rPr>
        <w:t xml:space="preserve"> the</w:t>
      </w:r>
      <w:r w:rsidR="00EA4D46">
        <w:rPr>
          <w:rFonts w:ascii="Arial" w:hAnsi="Arial" w:cstheme="minorBidi"/>
          <w:lang w:val="en-US"/>
        </w:rPr>
        <w:t xml:space="preserve"> world-</w:t>
      </w:r>
      <w:r w:rsidR="00EA4D46" w:rsidRPr="00EA4D46">
        <w:rPr>
          <w:rFonts w:ascii="Arial" w:hAnsi="Arial" w:cstheme="minorBidi"/>
          <w:lang w:val="en-US"/>
        </w:rPr>
        <w:t>leading companies in this field</w:t>
      </w:r>
      <w:r w:rsidR="00EA4D46">
        <w:rPr>
          <w:rFonts w:ascii="Arial" w:hAnsi="Arial" w:cstheme="minorBidi"/>
          <w:lang w:val="en-US"/>
        </w:rPr>
        <w:t xml:space="preserve"> of operation</w:t>
      </w:r>
      <w:r w:rsidR="00EA4D46" w:rsidRPr="00EA4D46">
        <w:rPr>
          <w:rFonts w:ascii="Arial" w:hAnsi="Arial" w:cstheme="minorBidi"/>
          <w:lang w:val="en-US"/>
        </w:rPr>
        <w:t xml:space="preserve">. </w:t>
      </w:r>
    </w:p>
    <w:p w:rsidR="00EA4D46" w:rsidRPr="00EA4D46" w:rsidRDefault="00EA4D46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Pr="00177FB4" w:rsidRDefault="004E089D" w:rsidP="00211A3F">
      <w:pPr>
        <w:spacing w:line="259" w:lineRule="auto"/>
        <w:rPr>
          <w:rFonts w:ascii="Arial" w:hAnsi="Arial" w:cstheme="minorBidi"/>
          <w:lang w:val="en-US"/>
        </w:rPr>
      </w:pPr>
      <w:r w:rsidRPr="00D41309">
        <w:rPr>
          <w:rFonts w:ascii="Arial" w:hAnsi="Arial" w:cstheme="minorBidi"/>
          <w:lang w:val="en-US"/>
        </w:rPr>
        <w:t>Lower-Saxonie</w:t>
      </w:r>
      <w:r w:rsidR="00211A3F" w:rsidRPr="00D41309">
        <w:rPr>
          <w:rFonts w:ascii="Arial" w:hAnsi="Arial" w:cstheme="minorBidi"/>
          <w:lang w:val="en-US"/>
        </w:rPr>
        <w:t xml:space="preserve"> </w:t>
      </w:r>
      <w:r w:rsidR="00D41309" w:rsidRPr="00D41309">
        <w:rPr>
          <w:rFonts w:ascii="Arial" w:hAnsi="Arial" w:cstheme="minorBidi"/>
          <w:lang w:val="en-US"/>
        </w:rPr>
        <w:t xml:space="preserve">is the </w:t>
      </w:r>
      <w:r w:rsidR="00177FB4">
        <w:rPr>
          <w:rFonts w:ascii="Arial" w:hAnsi="Arial" w:cstheme="minorBidi"/>
          <w:lang w:val="en-US"/>
        </w:rPr>
        <w:t>region</w:t>
      </w:r>
      <w:r w:rsidR="00D41309" w:rsidRPr="00D41309">
        <w:rPr>
          <w:rFonts w:ascii="Arial" w:hAnsi="Arial" w:cstheme="minorBidi"/>
          <w:lang w:val="en-US"/>
        </w:rPr>
        <w:t xml:space="preserve"> where </w:t>
      </w:r>
      <w:r w:rsidR="00535D49">
        <w:rPr>
          <w:rFonts w:ascii="Arial" w:hAnsi="Arial" w:cstheme="minorBidi"/>
          <w:lang w:val="en-US"/>
        </w:rPr>
        <w:t xml:space="preserve">another TAURUS customer produces </w:t>
      </w:r>
      <w:r w:rsidRPr="00D41309">
        <w:rPr>
          <w:rFonts w:ascii="Arial" w:hAnsi="Arial" w:cstheme="minorBidi"/>
          <w:lang w:val="en-US"/>
        </w:rPr>
        <w:t xml:space="preserve">high accuracy </w:t>
      </w:r>
      <w:r w:rsidR="00D41309" w:rsidRPr="00D41309">
        <w:rPr>
          <w:rFonts w:ascii="Arial" w:hAnsi="Arial" w:cstheme="minorBidi"/>
          <w:lang w:val="en-US"/>
        </w:rPr>
        <w:t>components for engineering plants</w:t>
      </w:r>
      <w:r w:rsidR="00535D49">
        <w:rPr>
          <w:rFonts w:ascii="Arial" w:hAnsi="Arial" w:cstheme="minorBidi"/>
          <w:lang w:val="en-US"/>
        </w:rPr>
        <w:t xml:space="preserve">. </w:t>
      </w:r>
      <w:r w:rsidR="00177FB4">
        <w:rPr>
          <w:rFonts w:ascii="Arial" w:hAnsi="Arial" w:cstheme="minorBidi"/>
          <w:lang w:val="en-US"/>
        </w:rPr>
        <w:t>L</w:t>
      </w:r>
      <w:r w:rsidR="00535D49" w:rsidRPr="00535D49">
        <w:rPr>
          <w:rFonts w:ascii="Arial" w:hAnsi="Arial" w:cstheme="minorBidi"/>
          <w:lang w:val="en-US"/>
        </w:rPr>
        <w:t xml:space="preserve">ong-term precision and short processing times </w:t>
      </w:r>
      <w:r w:rsidR="00067195">
        <w:rPr>
          <w:rFonts w:ascii="Arial" w:hAnsi="Arial" w:cstheme="minorBidi"/>
          <w:lang w:val="en-US"/>
        </w:rPr>
        <w:t xml:space="preserve">are the key to success in their </w:t>
      </w:r>
      <w:r w:rsidR="00535D49" w:rsidRPr="00535D49">
        <w:rPr>
          <w:rFonts w:ascii="Arial" w:hAnsi="Arial" w:cstheme="minorBidi"/>
          <w:lang w:val="en-US"/>
        </w:rPr>
        <w:t>business.</w:t>
      </w:r>
      <w:r w:rsidR="00211A3F" w:rsidRPr="00535D49">
        <w:rPr>
          <w:rFonts w:ascii="Arial" w:hAnsi="Arial" w:cstheme="minorBidi"/>
          <w:lang w:val="en-US"/>
        </w:rPr>
        <w:t xml:space="preserve"> </w:t>
      </w:r>
      <w:r w:rsidR="00535D49" w:rsidRPr="00535D49">
        <w:rPr>
          <w:rFonts w:ascii="Arial" w:hAnsi="Arial" w:cstheme="minorBidi"/>
          <w:lang w:val="en-US"/>
        </w:rPr>
        <w:t xml:space="preserve">The </w:t>
      </w:r>
      <w:r w:rsidR="003C08BB">
        <w:rPr>
          <w:rFonts w:ascii="Arial" w:hAnsi="Arial" w:cstheme="minorBidi"/>
          <w:lang w:val="en-US"/>
        </w:rPr>
        <w:t xml:space="preserve">quality of </w:t>
      </w:r>
      <w:r w:rsidR="00535D49" w:rsidRPr="00535D49">
        <w:rPr>
          <w:rFonts w:ascii="Arial" w:hAnsi="Arial" w:cstheme="minorBidi"/>
          <w:lang w:val="en-US"/>
        </w:rPr>
        <w:t>application engineering including time studies and operation simulations are above average in this sector.</w:t>
      </w:r>
      <w:r w:rsidR="00535D49">
        <w:rPr>
          <w:rFonts w:ascii="Arial" w:hAnsi="Arial" w:cstheme="minorBidi"/>
          <w:lang w:val="en-US"/>
        </w:rPr>
        <w:t xml:space="preserve">  </w:t>
      </w:r>
      <w:r w:rsidR="00067195">
        <w:rPr>
          <w:rFonts w:ascii="Arial" w:hAnsi="Arial" w:cstheme="minorBidi"/>
          <w:lang w:val="en-US"/>
        </w:rPr>
        <w:t>Further</w:t>
      </w:r>
      <w:r w:rsidR="00535D49" w:rsidRPr="00177FB4">
        <w:rPr>
          <w:rFonts w:ascii="Arial" w:hAnsi="Arial" w:cstheme="minorBidi"/>
          <w:lang w:val="en-US"/>
        </w:rPr>
        <w:t xml:space="preserve"> advantage </w:t>
      </w:r>
      <w:r w:rsidR="00177FB4" w:rsidRPr="00177FB4">
        <w:rPr>
          <w:rFonts w:ascii="Arial" w:hAnsi="Arial" w:cstheme="minorBidi"/>
          <w:lang w:val="en-US"/>
        </w:rPr>
        <w:t xml:space="preserve">of their machines are the </w:t>
      </w:r>
      <w:r w:rsidR="00067195" w:rsidRPr="00177FB4">
        <w:rPr>
          <w:rFonts w:ascii="Arial" w:hAnsi="Arial" w:cstheme="minorBidi"/>
          <w:lang w:val="en-US"/>
        </w:rPr>
        <w:t>wear fr</w:t>
      </w:r>
      <w:r w:rsidR="00067195">
        <w:rPr>
          <w:rFonts w:ascii="Arial" w:hAnsi="Arial" w:cstheme="minorBidi"/>
          <w:lang w:val="en-US"/>
        </w:rPr>
        <w:t>ee</w:t>
      </w:r>
      <w:r w:rsidR="00177FB4" w:rsidRPr="00177FB4">
        <w:rPr>
          <w:rFonts w:ascii="Arial" w:hAnsi="Arial" w:cstheme="minorBidi"/>
          <w:lang w:val="en-US"/>
        </w:rPr>
        <w:t xml:space="preserve"> </w:t>
      </w:r>
      <w:r w:rsidR="00067195" w:rsidRPr="00177FB4">
        <w:rPr>
          <w:rFonts w:ascii="Arial" w:hAnsi="Arial" w:cstheme="minorBidi"/>
          <w:lang w:val="en-US"/>
        </w:rPr>
        <w:t>gui</w:t>
      </w:r>
      <w:r w:rsidR="00067195">
        <w:rPr>
          <w:rFonts w:ascii="Arial" w:hAnsi="Arial" w:cstheme="minorBidi"/>
          <w:lang w:val="en-US"/>
        </w:rPr>
        <w:t>de ways</w:t>
      </w:r>
      <w:r w:rsidR="00177FB4">
        <w:rPr>
          <w:rFonts w:ascii="Arial" w:hAnsi="Arial" w:cstheme="minorBidi"/>
          <w:lang w:val="en-US"/>
        </w:rPr>
        <w:t xml:space="preserve"> and the robust </w:t>
      </w:r>
      <w:r w:rsidR="00067195">
        <w:rPr>
          <w:rFonts w:ascii="Arial" w:hAnsi="Arial" w:cstheme="minorBidi"/>
          <w:lang w:val="en-US"/>
        </w:rPr>
        <w:t xml:space="preserve">machine </w:t>
      </w:r>
      <w:r w:rsidR="00CA0078">
        <w:rPr>
          <w:rFonts w:ascii="Arial" w:hAnsi="Arial" w:cstheme="minorBidi"/>
          <w:lang w:val="en-US"/>
        </w:rPr>
        <w:t>design. C</w:t>
      </w:r>
      <w:r w:rsidR="00177FB4">
        <w:rPr>
          <w:rFonts w:ascii="Arial" w:hAnsi="Arial" w:cstheme="minorBidi"/>
          <w:lang w:val="en-US"/>
        </w:rPr>
        <w:t>ustomer</w:t>
      </w:r>
      <w:r w:rsidR="00067195">
        <w:rPr>
          <w:rFonts w:ascii="Arial" w:hAnsi="Arial" w:cstheme="minorBidi"/>
          <w:lang w:val="en-US"/>
        </w:rPr>
        <w:t>s benefit</w:t>
      </w:r>
      <w:r w:rsidR="00177FB4">
        <w:rPr>
          <w:rFonts w:ascii="Arial" w:hAnsi="Arial" w:cstheme="minorBidi"/>
          <w:lang w:val="en-US"/>
        </w:rPr>
        <w:t xml:space="preserve"> from low maintenance costs resulting in ext</w:t>
      </w:r>
      <w:r w:rsidR="00067195">
        <w:rPr>
          <w:rFonts w:ascii="Arial" w:hAnsi="Arial" w:cstheme="minorBidi"/>
          <w:lang w:val="en-US"/>
        </w:rPr>
        <w:t>remely high machine availability</w:t>
      </w:r>
      <w:r w:rsidR="00177FB4">
        <w:rPr>
          <w:rFonts w:ascii="Arial" w:hAnsi="Arial" w:cstheme="minorBidi"/>
          <w:lang w:val="en-US"/>
        </w:rPr>
        <w:t>.</w:t>
      </w:r>
      <w:r w:rsidR="00535D49" w:rsidRPr="00177FB4">
        <w:rPr>
          <w:rFonts w:ascii="Arial" w:hAnsi="Arial" w:cstheme="minorBidi"/>
          <w:lang w:val="en-US"/>
        </w:rPr>
        <w:t xml:space="preserve">   </w:t>
      </w:r>
    </w:p>
    <w:p w:rsidR="00211A3F" w:rsidRPr="00177FB4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Default="00E73367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 xml:space="preserve">It is important to see that the customers are from </w:t>
      </w:r>
      <w:r w:rsidR="003C7159">
        <w:rPr>
          <w:rFonts w:ascii="Arial" w:hAnsi="Arial" w:cstheme="minorBidi"/>
          <w:lang w:val="en-US"/>
        </w:rPr>
        <w:t>various</w:t>
      </w:r>
      <w:r>
        <w:rPr>
          <w:rFonts w:ascii="Arial" w:hAnsi="Arial" w:cstheme="minorBidi"/>
          <w:lang w:val="en-US"/>
        </w:rPr>
        <w:t xml:space="preserve"> industries</w:t>
      </w:r>
      <w:r w:rsidR="003C7159">
        <w:rPr>
          <w:rFonts w:ascii="Arial" w:hAnsi="Arial" w:cstheme="minorBidi"/>
          <w:lang w:val="en-US"/>
        </w:rPr>
        <w:t xml:space="preserve"> reflecting the wide range of application of the TAURUS. </w:t>
      </w:r>
      <w:r w:rsidR="002930CC">
        <w:rPr>
          <w:rFonts w:ascii="Arial" w:hAnsi="Arial" w:cstheme="minorBidi"/>
          <w:lang w:val="en-US"/>
        </w:rPr>
        <w:t xml:space="preserve">No matter if </w:t>
      </w:r>
      <w:r w:rsidR="00991A24">
        <w:rPr>
          <w:rFonts w:ascii="Arial" w:hAnsi="Arial" w:cstheme="minorBidi"/>
          <w:lang w:val="en-US"/>
        </w:rPr>
        <w:t xml:space="preserve">used </w:t>
      </w:r>
      <w:r w:rsidR="003C7159">
        <w:rPr>
          <w:rFonts w:ascii="Arial" w:hAnsi="Arial" w:cstheme="minorBidi"/>
          <w:lang w:val="en-US"/>
        </w:rPr>
        <w:t xml:space="preserve">in the </w:t>
      </w:r>
      <w:r w:rsidR="00067195">
        <w:rPr>
          <w:rFonts w:ascii="Arial" w:hAnsi="Arial" w:cstheme="minorBidi"/>
          <w:lang w:val="en-US"/>
        </w:rPr>
        <w:t xml:space="preserve">mold </w:t>
      </w:r>
      <w:r w:rsidR="00991A24">
        <w:rPr>
          <w:rFonts w:ascii="Arial" w:hAnsi="Arial" w:cstheme="minorBidi"/>
          <w:lang w:val="en-US"/>
        </w:rPr>
        <w:t>&amp;</w:t>
      </w:r>
      <w:r w:rsidR="00067195">
        <w:rPr>
          <w:rFonts w:ascii="Arial" w:hAnsi="Arial" w:cstheme="minorBidi"/>
          <w:lang w:val="en-US"/>
        </w:rPr>
        <w:t xml:space="preserve"> </w:t>
      </w:r>
      <w:r w:rsidR="003C7159">
        <w:rPr>
          <w:rFonts w:ascii="Arial" w:hAnsi="Arial" w:cstheme="minorBidi"/>
          <w:lang w:val="en-US"/>
        </w:rPr>
        <w:t>die industry</w:t>
      </w:r>
      <w:r w:rsidR="002930CC">
        <w:rPr>
          <w:rFonts w:ascii="Arial" w:hAnsi="Arial" w:cstheme="minorBidi"/>
          <w:lang w:val="en-US"/>
        </w:rPr>
        <w:t>,</w:t>
      </w:r>
      <w:r w:rsidR="003C7159">
        <w:rPr>
          <w:rFonts w:ascii="Arial" w:hAnsi="Arial" w:cstheme="minorBidi"/>
          <w:lang w:val="en-US"/>
        </w:rPr>
        <w:t xml:space="preserve"> the general machine tool industry </w:t>
      </w:r>
      <w:r w:rsidR="002930CC">
        <w:rPr>
          <w:rFonts w:ascii="Arial" w:hAnsi="Arial" w:cstheme="minorBidi"/>
          <w:lang w:val="en-US"/>
        </w:rPr>
        <w:t>or in the</w:t>
      </w:r>
      <w:r w:rsidR="003C7159">
        <w:rPr>
          <w:rFonts w:ascii="Arial" w:hAnsi="Arial" w:cstheme="minorBidi"/>
          <w:lang w:val="en-US"/>
        </w:rPr>
        <w:t xml:space="preserve"> </w:t>
      </w:r>
      <w:r w:rsidR="00067195">
        <w:rPr>
          <w:rFonts w:ascii="Arial" w:hAnsi="Arial" w:cstheme="minorBidi"/>
          <w:lang w:val="en-US"/>
        </w:rPr>
        <w:t xml:space="preserve">motor </w:t>
      </w:r>
      <w:r w:rsidR="003C7159">
        <w:rPr>
          <w:rFonts w:ascii="Arial" w:hAnsi="Arial" w:cstheme="minorBidi"/>
          <w:lang w:val="en-US"/>
        </w:rPr>
        <w:t>engine production</w:t>
      </w:r>
      <w:r w:rsidR="002930CC">
        <w:rPr>
          <w:rFonts w:ascii="Arial" w:hAnsi="Arial" w:cstheme="minorBidi"/>
          <w:lang w:val="en-US"/>
        </w:rPr>
        <w:t>, this machine convinces with its design and strength</w:t>
      </w:r>
      <w:r w:rsidR="003C7159">
        <w:rPr>
          <w:rFonts w:ascii="Arial" w:hAnsi="Arial" w:cstheme="minorBidi"/>
          <w:lang w:val="en-US"/>
        </w:rPr>
        <w:t xml:space="preserve">. </w:t>
      </w:r>
    </w:p>
    <w:p w:rsidR="003C7159" w:rsidRDefault="003C7159" w:rsidP="00211A3F">
      <w:pPr>
        <w:spacing w:line="259" w:lineRule="auto"/>
        <w:rPr>
          <w:rFonts w:ascii="Arial" w:hAnsi="Arial" w:cstheme="minorBidi"/>
          <w:lang w:val="en-US"/>
        </w:rPr>
      </w:pPr>
    </w:p>
    <w:p w:rsidR="00991A24" w:rsidRDefault="00991A24" w:rsidP="00211A3F">
      <w:pPr>
        <w:spacing w:line="259" w:lineRule="auto"/>
        <w:rPr>
          <w:rFonts w:ascii="Arial" w:hAnsi="Arial" w:cstheme="minorBidi"/>
          <w:lang w:val="en-US"/>
        </w:rPr>
      </w:pPr>
    </w:p>
    <w:p w:rsidR="00991A24" w:rsidRDefault="00991A24" w:rsidP="00211A3F">
      <w:pPr>
        <w:spacing w:line="259" w:lineRule="auto"/>
        <w:rPr>
          <w:rFonts w:ascii="Arial" w:hAnsi="Arial" w:cstheme="minorBidi"/>
          <w:lang w:val="en-US"/>
        </w:rPr>
      </w:pPr>
    </w:p>
    <w:p w:rsidR="003C7159" w:rsidRPr="00177FB4" w:rsidRDefault="003C7159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 xml:space="preserve">CEO, Hubert Becker reaffirms, ‘that </w:t>
      </w:r>
      <w:r w:rsidR="00B678CB">
        <w:rPr>
          <w:rFonts w:ascii="Arial" w:hAnsi="Arial" w:cstheme="minorBidi"/>
          <w:lang w:val="en-US"/>
        </w:rPr>
        <w:t>is</w:t>
      </w:r>
      <w:r>
        <w:rPr>
          <w:rFonts w:ascii="Arial" w:hAnsi="Arial" w:cstheme="minorBidi"/>
          <w:lang w:val="en-US"/>
        </w:rPr>
        <w:t xml:space="preserve"> </w:t>
      </w:r>
      <w:r w:rsidR="00B678CB">
        <w:rPr>
          <w:rFonts w:ascii="Arial" w:hAnsi="Arial" w:cstheme="minorBidi"/>
          <w:lang w:val="en-US"/>
        </w:rPr>
        <w:t>just</w:t>
      </w:r>
      <w:r>
        <w:rPr>
          <w:rFonts w:ascii="Arial" w:hAnsi="Arial" w:cstheme="minorBidi"/>
          <w:lang w:val="en-US"/>
        </w:rPr>
        <w:t xml:space="preserve"> </w:t>
      </w:r>
      <w:r w:rsidR="00B678CB">
        <w:rPr>
          <w:rFonts w:ascii="Arial" w:hAnsi="Arial" w:cstheme="minorBidi"/>
          <w:lang w:val="en-US"/>
        </w:rPr>
        <w:t>what we wanted</w:t>
      </w:r>
      <w:r>
        <w:rPr>
          <w:rFonts w:ascii="Arial" w:hAnsi="Arial" w:cstheme="minorBidi"/>
          <w:lang w:val="en-US"/>
        </w:rPr>
        <w:t>, a high-quality universal machine for all industries: TAURUS with the best price-milling ratio.’</w:t>
      </w:r>
    </w:p>
    <w:p w:rsidR="00211A3F" w:rsidRPr="00177FB4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Pr="00177FB4" w:rsidRDefault="0085067A" w:rsidP="00211A3F">
      <w:pPr>
        <w:spacing w:line="259" w:lineRule="auto"/>
        <w:rPr>
          <w:rFonts w:ascii="Arial" w:hAnsi="Arial" w:cstheme="minorBidi"/>
          <w:lang w:val="en-US"/>
        </w:rPr>
      </w:pPr>
      <w:r>
        <w:rPr>
          <w:rFonts w:ascii="Arial" w:hAnsi="Arial" w:cstheme="minorBidi"/>
          <w:lang w:val="en-US"/>
        </w:rPr>
        <w:t xml:space="preserve">The first TAURUS components will be shown during the trade fair EMO in Milan. The live event </w:t>
      </w:r>
      <w:r w:rsidR="00067195">
        <w:rPr>
          <w:rFonts w:ascii="Arial" w:hAnsi="Arial" w:cstheme="minorBidi"/>
          <w:lang w:val="en-US"/>
        </w:rPr>
        <w:t>with</w:t>
      </w:r>
      <w:r>
        <w:rPr>
          <w:rFonts w:ascii="Arial" w:hAnsi="Arial" w:cstheme="minorBidi"/>
          <w:lang w:val="en-US"/>
        </w:rPr>
        <w:t xml:space="preserve"> the launch of the TAURUS will take place at WALDRICH COBURG from November 09 until November 13, 2015</w:t>
      </w:r>
      <w:r w:rsidR="00991A24">
        <w:rPr>
          <w:rFonts w:ascii="Arial" w:hAnsi="Arial" w:cstheme="minorBidi"/>
          <w:lang w:val="en-US"/>
        </w:rPr>
        <w:t>.</w:t>
      </w:r>
      <w:r>
        <w:rPr>
          <w:rFonts w:ascii="Arial" w:hAnsi="Arial" w:cstheme="minorBidi"/>
          <w:lang w:val="en-US"/>
        </w:rPr>
        <w:t xml:space="preserve">  </w:t>
      </w:r>
    </w:p>
    <w:p w:rsidR="00211A3F" w:rsidRPr="00177FB4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p w:rsidR="00211A3F" w:rsidRPr="0085067A" w:rsidRDefault="00211A3F" w:rsidP="00211A3F">
      <w:pPr>
        <w:spacing w:line="259" w:lineRule="auto"/>
        <w:rPr>
          <w:rFonts w:ascii="Arial" w:hAnsi="Arial" w:cstheme="minorBidi"/>
          <w:lang w:val="en-US"/>
        </w:rPr>
      </w:pPr>
    </w:p>
    <w:sectPr w:rsidR="00211A3F" w:rsidRPr="0085067A">
      <w:headerReference w:type="default" r:id="rId6"/>
      <w:pgSz w:w="11906" w:h="16838" w:code="9"/>
      <w:pgMar w:top="1985" w:right="1134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3F" w:rsidRDefault="00211A3F">
      <w:r>
        <w:separator/>
      </w:r>
    </w:p>
  </w:endnote>
  <w:endnote w:type="continuationSeparator" w:id="0">
    <w:p w:rsidR="00211A3F" w:rsidRDefault="0021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3F" w:rsidRDefault="00211A3F">
      <w:r>
        <w:separator/>
      </w:r>
    </w:p>
  </w:footnote>
  <w:footnote w:type="continuationSeparator" w:id="0">
    <w:p w:rsidR="00211A3F" w:rsidRDefault="0021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C3" w:rsidRDefault="000A20B9">
    <w:pPr>
      <w:pStyle w:val="Kopfzeile"/>
    </w:pPr>
    <w:r>
      <w:rPr>
        <w:noProof/>
        <w:sz w:val="20"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4966335</wp:posOffset>
          </wp:positionH>
          <wp:positionV relativeFrom="paragraph">
            <wp:posOffset>824230</wp:posOffset>
          </wp:positionV>
          <wp:extent cx="1866900" cy="295275"/>
          <wp:effectExtent l="0" t="0" r="0" b="9525"/>
          <wp:wrapTopAndBottom/>
          <wp:docPr id="1" name="Bild 2" descr="WACO blau 5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CO blau 5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3F"/>
    <w:rsid w:val="00067195"/>
    <w:rsid w:val="0007102B"/>
    <w:rsid w:val="000A20B9"/>
    <w:rsid w:val="00165860"/>
    <w:rsid w:val="00177FB4"/>
    <w:rsid w:val="002055DA"/>
    <w:rsid w:val="00211A3F"/>
    <w:rsid w:val="00213D38"/>
    <w:rsid w:val="0023470B"/>
    <w:rsid w:val="002930CC"/>
    <w:rsid w:val="003351E2"/>
    <w:rsid w:val="003529DA"/>
    <w:rsid w:val="0037137C"/>
    <w:rsid w:val="003A2C54"/>
    <w:rsid w:val="003C08BB"/>
    <w:rsid w:val="003C7159"/>
    <w:rsid w:val="004E089D"/>
    <w:rsid w:val="00535D49"/>
    <w:rsid w:val="0066067D"/>
    <w:rsid w:val="006E6081"/>
    <w:rsid w:val="0070072E"/>
    <w:rsid w:val="0085067A"/>
    <w:rsid w:val="008A7AE1"/>
    <w:rsid w:val="008C0A96"/>
    <w:rsid w:val="008D39C3"/>
    <w:rsid w:val="00957698"/>
    <w:rsid w:val="00991A24"/>
    <w:rsid w:val="00B22827"/>
    <w:rsid w:val="00B678CB"/>
    <w:rsid w:val="00BA1D70"/>
    <w:rsid w:val="00CA0078"/>
    <w:rsid w:val="00CE195F"/>
    <w:rsid w:val="00D41309"/>
    <w:rsid w:val="00D82AA4"/>
    <w:rsid w:val="00E73367"/>
    <w:rsid w:val="00E77A2A"/>
    <w:rsid w:val="00EA4D46"/>
    <w:rsid w:val="00EC103D"/>
    <w:rsid w:val="00ED10A1"/>
    <w:rsid w:val="00FD3646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0F3EC45-E1C0-4D47-935D-248BFB58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1A3F"/>
    <w:rPr>
      <w:rFonts w:ascii="Calibri" w:eastAsiaTheme="minorEastAsia" w:hAnsi="Calibri" w:cs="Calibri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adresse">
    <w:name w:val="Briefkopfadresse"/>
    <w:basedOn w:val="Standard"/>
    <w:autoRedefine/>
    <w:pPr>
      <w:spacing w:line="220" w:lineRule="atLeast"/>
      <w:jc w:val="both"/>
    </w:pPr>
    <w:rPr>
      <w:rFonts w:ascii="Arial" w:eastAsia="Times New Roman" w:hAnsi="Arial" w:cs="Times New Roman"/>
      <w:spacing w:val="-5"/>
      <w:szCs w:val="20"/>
      <w:lang w:eastAsia="de-DE"/>
    </w:rPr>
  </w:style>
  <w:style w:type="paragraph" w:customStyle="1" w:styleId="Bezugszeichentext">
    <w:name w:val="Bezugszeichentext"/>
    <w:basedOn w:val="Standard"/>
    <w:next w:val="Standard"/>
    <w:autoRedefine/>
    <w:pPr>
      <w:tabs>
        <w:tab w:val="left" w:pos="2835"/>
        <w:tab w:val="left" w:pos="5783"/>
        <w:tab w:val="left" w:pos="8080"/>
      </w:tabs>
      <w:spacing w:after="220"/>
      <w:ind w:right="-964"/>
      <w:jc w:val="both"/>
    </w:pPr>
    <w:rPr>
      <w:rFonts w:ascii="Arial" w:eastAsia="Times New Roman" w:hAnsi="Arial" w:cs="Times New Roman"/>
      <w:spacing w:val="-5"/>
      <w:sz w:val="20"/>
      <w:szCs w:val="20"/>
      <w:lang w:eastAsia="de-DE"/>
    </w:rPr>
  </w:style>
  <w:style w:type="paragraph" w:customStyle="1" w:styleId="Betreffzeile">
    <w:name w:val="Betreffzeile"/>
    <w:basedOn w:val="Standard"/>
    <w:next w:val="Anrede"/>
    <w:autoRedefine/>
    <w:pPr>
      <w:spacing w:before="220" w:after="220"/>
      <w:jc w:val="both"/>
    </w:pPr>
    <w:rPr>
      <w:rFonts w:ascii="Arial" w:eastAsia="Times New Roman" w:hAnsi="Arial" w:cs="Times New Roman"/>
      <w:b/>
      <w:spacing w:val="-5"/>
      <w:szCs w:val="20"/>
      <w:lang w:eastAsia="de-DE"/>
    </w:rPr>
  </w:style>
  <w:style w:type="paragraph" w:styleId="Anrede">
    <w:name w:val="Salutation"/>
    <w:basedOn w:val="Standard"/>
    <w:next w:val="Standard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11A3F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C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C5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vp11\all\msoffice\vorlagen2013\Blanko%20A4%20hoch%20mit%20WACO-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 A4 hoch mit WACO-Logo.dotx</Template>
  <TotalTime>0</TotalTime>
  <Pages>2</Pages>
  <Words>428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Waldrich Coburg</Company>
  <LinksUpToDate>false</LinksUpToDate>
  <CharactersWithSpaces>2793</CharactersWithSpaces>
  <SharedDoc>false</SharedDoc>
  <HLinks>
    <vt:vector size="6" baseType="variant">
      <vt:variant>
        <vt:i4>7471128</vt:i4>
      </vt:variant>
      <vt:variant>
        <vt:i4>-1</vt:i4>
      </vt:variant>
      <vt:variant>
        <vt:i4>2050</vt:i4>
      </vt:variant>
      <vt:variant>
        <vt:i4>1</vt:i4>
      </vt:variant>
      <vt:variant>
        <vt:lpwstr>..\..\Bilder\Logos\Waldrich\WACO blau 52mm.jpg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Nagel, Thomas</dc:creator>
  <cp:keywords/>
  <dc:description/>
  <cp:lastModifiedBy>Grosch, Sven</cp:lastModifiedBy>
  <cp:revision>2</cp:revision>
  <cp:lastPrinted>2015-09-04T07:24:00Z</cp:lastPrinted>
  <dcterms:created xsi:type="dcterms:W3CDTF">2015-09-04T13:00:00Z</dcterms:created>
  <dcterms:modified xsi:type="dcterms:W3CDTF">2015-09-04T13:00:00Z</dcterms:modified>
</cp:coreProperties>
</file>